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81" w:rsidRPr="00380F7B" w:rsidRDefault="00BD4481" w:rsidP="00BD4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BD4481" w:rsidRPr="00380F7B" w:rsidRDefault="00BD4481" w:rsidP="00BD4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СЕМЕЙСКОГО СЕЛЬСКОГО  ПОСЕЛЕНИЯ</w:t>
      </w:r>
    </w:p>
    <w:p w:rsidR="00BD4481" w:rsidRPr="00380F7B" w:rsidRDefault="00BD4481" w:rsidP="00BD4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BD4481" w:rsidRPr="00380F7B" w:rsidRDefault="00BD4481" w:rsidP="00BD4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 ОБЛАСТИ</w:t>
      </w:r>
    </w:p>
    <w:p w:rsidR="00BD4481" w:rsidRPr="00380F7B" w:rsidRDefault="00BD4481" w:rsidP="00BD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BD4481" w:rsidRPr="00380F7B" w:rsidRDefault="00BD4481" w:rsidP="00BD4481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ПОСТАНОВЛЕНИЕ </w:t>
      </w:r>
    </w:p>
    <w:p w:rsidR="00BD4481" w:rsidRPr="00380F7B" w:rsidRDefault="00BD4481" w:rsidP="00BD4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</w:pPr>
      <w:r w:rsidRPr="00380F7B"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  <w:t xml:space="preserve">от 31.10.2023  года  № 56  </w:t>
      </w:r>
    </w:p>
    <w:p w:rsidR="00BD4481" w:rsidRPr="00380F7B" w:rsidRDefault="00BD4481" w:rsidP="00BD44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80F7B">
        <w:rPr>
          <w:rFonts w:ascii="Times New Roman" w:eastAsia="Times New Roman" w:hAnsi="Times New Roman" w:cs="Times New Roman"/>
          <w:sz w:val="26"/>
          <w:szCs w:val="24"/>
          <w:lang w:eastAsia="ru-RU"/>
        </w:rPr>
        <w:t>с.Семейка</w:t>
      </w:r>
    </w:p>
    <w:p w:rsidR="001A4BC2" w:rsidRPr="00380F7B" w:rsidRDefault="001A4BC2">
      <w:pPr>
        <w:rPr>
          <w:sz w:val="26"/>
        </w:rPr>
      </w:pPr>
    </w:p>
    <w:p w:rsidR="00380F7B" w:rsidRPr="00380F7B" w:rsidRDefault="00380F7B" w:rsidP="00380F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0F7B">
        <w:rPr>
          <w:rFonts w:ascii="Times New Roman" w:hAnsi="Times New Roman"/>
          <w:b/>
          <w:sz w:val="26"/>
          <w:szCs w:val="26"/>
        </w:rPr>
        <w:t xml:space="preserve">О повышении (индексации) </w:t>
      </w:r>
      <w:proofErr w:type="gramStart"/>
      <w:r w:rsidRPr="00380F7B">
        <w:rPr>
          <w:rFonts w:ascii="Times New Roman" w:hAnsi="Times New Roman"/>
          <w:b/>
          <w:sz w:val="26"/>
          <w:szCs w:val="26"/>
        </w:rPr>
        <w:t>денежного</w:t>
      </w:r>
      <w:proofErr w:type="gramEnd"/>
      <w:r w:rsidRPr="00380F7B">
        <w:rPr>
          <w:rFonts w:ascii="Times New Roman" w:hAnsi="Times New Roman"/>
          <w:b/>
          <w:sz w:val="26"/>
          <w:szCs w:val="26"/>
        </w:rPr>
        <w:t xml:space="preserve"> </w:t>
      </w:r>
    </w:p>
    <w:p w:rsidR="00380F7B" w:rsidRPr="00380F7B" w:rsidRDefault="00380F7B" w:rsidP="00380F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0F7B">
        <w:rPr>
          <w:rFonts w:ascii="Times New Roman" w:hAnsi="Times New Roman"/>
          <w:b/>
          <w:sz w:val="26"/>
          <w:szCs w:val="26"/>
        </w:rPr>
        <w:t xml:space="preserve">вознаграждения, должностных окладов </w:t>
      </w:r>
    </w:p>
    <w:p w:rsidR="00380F7B" w:rsidRPr="00380F7B" w:rsidRDefault="00380F7B" w:rsidP="00380F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0F7B">
        <w:rPr>
          <w:rFonts w:ascii="Times New Roman" w:hAnsi="Times New Roman"/>
          <w:b/>
          <w:sz w:val="26"/>
          <w:szCs w:val="26"/>
        </w:rPr>
        <w:t xml:space="preserve">и окладов за классный чин, пенсии </w:t>
      </w:r>
      <w:proofErr w:type="gramStart"/>
      <w:r w:rsidRPr="00380F7B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380F7B" w:rsidRPr="00380F7B" w:rsidRDefault="00380F7B" w:rsidP="00380F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0F7B">
        <w:rPr>
          <w:rFonts w:ascii="Times New Roman" w:hAnsi="Times New Roman"/>
          <w:b/>
          <w:sz w:val="26"/>
          <w:szCs w:val="26"/>
        </w:rPr>
        <w:t>выслугу лет (доплаты к пенсии), ежемесячной</w:t>
      </w:r>
    </w:p>
    <w:p w:rsidR="00380F7B" w:rsidRPr="00380F7B" w:rsidRDefault="00380F7B" w:rsidP="00380F7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80F7B">
        <w:rPr>
          <w:rFonts w:ascii="Times New Roman" w:hAnsi="Times New Roman"/>
          <w:b/>
          <w:sz w:val="26"/>
          <w:szCs w:val="26"/>
        </w:rPr>
        <w:t>денежной выплаты к пенсии за выслугу лет</w:t>
      </w:r>
    </w:p>
    <w:p w:rsidR="00380F7B" w:rsidRPr="00380F7B" w:rsidRDefault="00380F7B" w:rsidP="00380F7B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8"/>
        </w:rPr>
      </w:pPr>
    </w:p>
    <w:p w:rsidR="00380F7B" w:rsidRDefault="00380F7B" w:rsidP="00380F7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b w:val="0"/>
          <w:sz w:val="26"/>
          <w:szCs w:val="28"/>
        </w:rPr>
      </w:pPr>
      <w:proofErr w:type="gramStart"/>
      <w:r w:rsidRPr="00380F7B">
        <w:rPr>
          <w:rFonts w:ascii="Times New Roman" w:hAnsi="Times New Roman"/>
          <w:b w:val="0"/>
          <w:sz w:val="26"/>
          <w:szCs w:val="28"/>
        </w:rPr>
        <w:t>В соответствии со ст. 134 Трудового кодекса Российской Федерации, Указом Губернатора Воронежской области от 02.10.2023 года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Подгоренского муниципального района Воронежской области от 03.10.2023 года № 509 «О повышении (индексации) денежного вознаграждения, должностных</w:t>
      </w:r>
      <w:proofErr w:type="gramEnd"/>
      <w:r w:rsidRPr="00380F7B">
        <w:rPr>
          <w:rFonts w:ascii="Times New Roman" w:hAnsi="Times New Roman"/>
          <w:b w:val="0"/>
          <w:sz w:val="26"/>
          <w:szCs w:val="28"/>
        </w:rPr>
        <w:t xml:space="preserve"> окладов, окладов за классный чин, пенсии за выслугу лет (доплаты к пенсии), ежемесячной денежной выплаты к пенсии за выслугу лет» администрация С</w:t>
      </w:r>
      <w:r>
        <w:rPr>
          <w:rFonts w:ascii="Times New Roman" w:hAnsi="Times New Roman"/>
          <w:b w:val="0"/>
          <w:sz w:val="26"/>
          <w:szCs w:val="28"/>
        </w:rPr>
        <w:t>емейского</w:t>
      </w:r>
      <w:r w:rsidRPr="00380F7B">
        <w:rPr>
          <w:rFonts w:ascii="Times New Roman" w:hAnsi="Times New Roman"/>
          <w:b w:val="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380F7B" w:rsidRPr="00380F7B" w:rsidRDefault="00380F7B" w:rsidP="00380F7B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ПОСТАНОВЛЯЕТ:</w:t>
      </w:r>
    </w:p>
    <w:p w:rsidR="00380F7B" w:rsidRPr="00380F7B" w:rsidRDefault="00380F7B" w:rsidP="00380F7B">
      <w:pPr>
        <w:pStyle w:val="ConsPlusNormal"/>
        <w:spacing w:line="276" w:lineRule="auto"/>
        <w:rPr>
          <w:sz w:val="26"/>
        </w:rPr>
      </w:pPr>
    </w:p>
    <w:p w:rsidR="00380F7B" w:rsidRPr="00380F7B" w:rsidRDefault="00380F7B" w:rsidP="00380F7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1. В пределах средств, предусмотренных в бюджете поселения на 2023 год, повысить (проиндексировать) с 01 октября 2023 года в 1,03 раза:</w:t>
      </w:r>
    </w:p>
    <w:p w:rsidR="00380F7B" w:rsidRPr="00380F7B" w:rsidRDefault="00380F7B" w:rsidP="00380F7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1.1. Размеры должностных окладов лиц, замещающих муниципальные должности на постоянной основе.</w:t>
      </w:r>
    </w:p>
    <w:p w:rsidR="00380F7B" w:rsidRDefault="00380F7B" w:rsidP="00380F7B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1.2. Размеры должностных окладов, надбавок к должностным окладам за классные чины муниципальных служащих.</w:t>
      </w:r>
    </w:p>
    <w:p w:rsidR="00380F7B" w:rsidRPr="00380F7B" w:rsidRDefault="00380F7B" w:rsidP="00380F7B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380F7B" w:rsidRPr="00380F7B" w:rsidRDefault="00380F7B" w:rsidP="00380F7B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>1.4. Размеры должностных окладов работников, замещающих должности, не отнесенные к должностям муниципальной службы в органах местного самоуправления С</w:t>
      </w:r>
      <w:r>
        <w:rPr>
          <w:rFonts w:ascii="Times New Roman" w:hAnsi="Times New Roman"/>
          <w:sz w:val="26"/>
          <w:szCs w:val="28"/>
        </w:rPr>
        <w:t>емейского</w:t>
      </w:r>
      <w:r w:rsidRPr="00380F7B">
        <w:rPr>
          <w:rFonts w:ascii="Times New Roman" w:hAnsi="Times New Roman"/>
          <w:sz w:val="26"/>
          <w:szCs w:val="28"/>
        </w:rPr>
        <w:t xml:space="preserve"> сельского поселения Подгоренского муниципального района.</w:t>
      </w:r>
    </w:p>
    <w:p w:rsidR="00380F7B" w:rsidRPr="00380F7B" w:rsidRDefault="00380F7B" w:rsidP="00380F7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lastRenderedPageBreak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80F7B" w:rsidRPr="00380F7B" w:rsidRDefault="00380F7B" w:rsidP="00380F7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8"/>
        </w:rPr>
      </w:pPr>
      <w:r w:rsidRPr="00380F7B">
        <w:rPr>
          <w:rFonts w:ascii="Times New Roman" w:hAnsi="Times New Roman"/>
          <w:sz w:val="26"/>
          <w:szCs w:val="28"/>
        </w:rPr>
        <w:t xml:space="preserve">3. </w:t>
      </w:r>
      <w:r w:rsidRPr="00380F7B">
        <w:rPr>
          <w:rFonts w:ascii="Times New Roman" w:eastAsia="Times New Roman" w:hAnsi="Times New Roman"/>
          <w:sz w:val="26"/>
          <w:szCs w:val="28"/>
        </w:rPr>
        <w:t>Настоящее постановление  опубликовать в Вестнике муниципальных правовых актов С</w:t>
      </w:r>
      <w:r>
        <w:rPr>
          <w:rFonts w:ascii="Times New Roman" w:eastAsia="Times New Roman" w:hAnsi="Times New Roman"/>
          <w:sz w:val="26"/>
          <w:szCs w:val="28"/>
        </w:rPr>
        <w:t>емейского</w:t>
      </w:r>
      <w:r w:rsidRPr="00380F7B">
        <w:rPr>
          <w:rFonts w:ascii="Times New Roman" w:eastAsia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 в соответствии с порядком, предусмотренным статьей 45 Устава С</w:t>
      </w:r>
      <w:r>
        <w:rPr>
          <w:rFonts w:ascii="Times New Roman" w:eastAsia="Times New Roman" w:hAnsi="Times New Roman"/>
          <w:sz w:val="26"/>
          <w:szCs w:val="28"/>
        </w:rPr>
        <w:t>емейского</w:t>
      </w:r>
      <w:r w:rsidRPr="00380F7B">
        <w:rPr>
          <w:rFonts w:ascii="Times New Roman" w:eastAsia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380F7B" w:rsidRPr="00380F7B" w:rsidRDefault="00380F7B" w:rsidP="00380F7B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8"/>
        </w:rPr>
      </w:pPr>
      <w:r w:rsidRPr="00380F7B">
        <w:rPr>
          <w:rFonts w:ascii="Times New Roman" w:eastAsia="Times New Roman" w:hAnsi="Times New Roman"/>
          <w:sz w:val="26"/>
          <w:szCs w:val="28"/>
        </w:rPr>
        <w:t xml:space="preserve">4. </w:t>
      </w:r>
      <w:proofErr w:type="gramStart"/>
      <w:r w:rsidRPr="00380F7B">
        <w:rPr>
          <w:rFonts w:ascii="Times New Roman" w:eastAsia="Times New Roman" w:hAnsi="Times New Roman"/>
          <w:sz w:val="26"/>
          <w:szCs w:val="28"/>
        </w:rPr>
        <w:t>Контроль за</w:t>
      </w:r>
      <w:proofErr w:type="gramEnd"/>
      <w:r w:rsidRPr="00380F7B">
        <w:rPr>
          <w:rFonts w:ascii="Times New Roman" w:eastAsia="Times New Roman" w:hAnsi="Times New Roman"/>
          <w:sz w:val="26"/>
          <w:szCs w:val="28"/>
        </w:rPr>
        <w:t xml:space="preserve"> исполнением настоящего постановления оставляю                    за собой.</w:t>
      </w:r>
    </w:p>
    <w:p w:rsidR="00BD4481" w:rsidRPr="00380F7B" w:rsidRDefault="00BD4481" w:rsidP="00BD4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BD4481" w:rsidRPr="00380F7B" w:rsidRDefault="00BD4481" w:rsidP="00BD4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380F7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Глава администрации </w:t>
      </w:r>
    </w:p>
    <w:p w:rsidR="00BD4481" w:rsidRPr="00380F7B" w:rsidRDefault="00BD4481" w:rsidP="00BD4481">
      <w:pPr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color w:val="000000"/>
          <w:sz w:val="26"/>
          <w:szCs w:val="24"/>
          <w:lang w:bidi="en-US"/>
        </w:rPr>
      </w:pPr>
      <w:r w:rsidRPr="00380F7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Семейского сельского поселения                              </w:t>
      </w:r>
      <w:r w:rsidR="00380F7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</w:t>
      </w:r>
      <w:bookmarkStart w:id="0" w:name="_GoBack"/>
      <w:bookmarkEnd w:id="0"/>
      <w:r w:rsidRPr="00380F7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</w:t>
      </w:r>
      <w:proofErr w:type="spellStart"/>
      <w:r w:rsidRPr="00380F7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В.В.Подстрешный</w:t>
      </w:r>
      <w:proofErr w:type="spellEnd"/>
    </w:p>
    <w:p w:rsidR="00BD4481" w:rsidRPr="00BD4481" w:rsidRDefault="00BD4481">
      <w:pPr>
        <w:rPr>
          <w:sz w:val="26"/>
        </w:rPr>
      </w:pPr>
    </w:p>
    <w:sectPr w:rsidR="00BD4481" w:rsidRPr="00BD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B1D"/>
    <w:multiLevelType w:val="hybridMultilevel"/>
    <w:tmpl w:val="2652A59C"/>
    <w:lvl w:ilvl="0" w:tplc="D23869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B1"/>
    <w:rsid w:val="001A4BC2"/>
    <w:rsid w:val="003352B1"/>
    <w:rsid w:val="00380F7B"/>
    <w:rsid w:val="00B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80F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380F7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80F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380F7B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2023-10-31T12:25:00Z</dcterms:created>
  <dcterms:modified xsi:type="dcterms:W3CDTF">2023-11-03T05:33:00Z</dcterms:modified>
</cp:coreProperties>
</file>